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04D0" w14:textId="77777777" w:rsidR="00A35905" w:rsidRDefault="00A35905" w:rsidP="00A3590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F2D7F06" w14:textId="0479D279" w:rsidR="00A35905" w:rsidRDefault="00A35905" w:rsidP="00A3590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AF74111" wp14:editId="6CA1565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ECC64" w14:textId="77777777" w:rsidR="00A35905" w:rsidRDefault="00A35905" w:rsidP="00A3590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8A3EF8C" w14:textId="77777777" w:rsidR="00A35905" w:rsidRDefault="00A35905" w:rsidP="00A3590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42991D3" w14:textId="389D9099" w:rsidR="00A35905" w:rsidRDefault="00A35905" w:rsidP="00A3590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C5325EA" wp14:editId="3E6B620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639C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CE226CC" wp14:editId="3BD4140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A2E4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9CBF576" w14:textId="77777777" w:rsidR="00A35905" w:rsidRDefault="00A35905" w:rsidP="00A3590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0949758" w14:textId="7E0E1B67" w:rsidR="00A35905" w:rsidRDefault="00A35905" w:rsidP="00A3590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30</w:t>
      </w:r>
      <w:r>
        <w:rPr>
          <w:rFonts w:ascii="GHEA Grapalat" w:hAnsi="GHEA Grapalat"/>
          <w:b/>
          <w:sz w:val="28"/>
          <w:lang w:val="hy-AM"/>
        </w:rPr>
        <w:t xml:space="preserve"> հուն</w:t>
      </w:r>
      <w:r>
        <w:rPr>
          <w:rFonts w:ascii="GHEA Grapalat" w:hAnsi="GHEA Grapalat"/>
          <w:b/>
          <w:sz w:val="28"/>
          <w:lang w:val="hy-AM"/>
        </w:rPr>
        <w:t>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F7EDEE3" w14:textId="77777777" w:rsidR="00A35905" w:rsidRDefault="00A35905" w:rsidP="00A3590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ԳՈՀԱՐ ԲՈՅԱՋՅԱՆԻՆ (ՀԱՐԿ ՎՃԱՐՈՂԻ ՀԱՇՎԱՌՄԱՆ ՀԱՄԱՐ 57531564) ՀԱՅԱՍՏԱՆԻ ՀԱՆՐԱՊԵՏՈՒԹՅԱՆ ՇԻՐԱԿԻ ՄԱՐԶԻ ԱՐԹԻԿ ՀԱՄԱՅՆՔԻ ՓԱՆԻԿ ԳՅՈՒՂԻ 1-ԻՆ ՓՈՂՈՑ 94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1399516" w14:textId="77777777" w:rsidR="00A35905" w:rsidRDefault="00A35905" w:rsidP="00A3590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Գոհար Բոյաջյանի  2025 թվականի հունվարի 13-ի N 143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ՈՐՈՇՈՒՄ ԵՄ</w:t>
      </w:r>
    </w:p>
    <w:p w14:paraId="2919590A" w14:textId="601225F8" w:rsidR="00A35905" w:rsidRDefault="00A35905" w:rsidP="00A3590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Գոհար Բոյաջյանին 2025 թվականի </w:t>
      </w:r>
      <w:r>
        <w:rPr>
          <w:rFonts w:ascii="GHEA Grapalat" w:hAnsi="GHEA Grapalat"/>
          <w:lang w:val="hy-AM"/>
        </w:rPr>
        <w:t xml:space="preserve">երկրորդ </w:t>
      </w:r>
      <w:bookmarkStart w:id="0" w:name="_GoBack"/>
      <w:bookmarkEnd w:id="0"/>
      <w:r>
        <w:rPr>
          <w:rFonts w:ascii="GHEA Grapalat" w:hAnsi="GHEA Grapalat"/>
          <w:lang w:val="hy-AM"/>
        </w:rPr>
        <w:t>եռամսյակի համար Հայաստանի Հանրապետության Շիրակի մարզի Արթիկ համայնքի Փանիկ գյուղի 1-ին փողոց 94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Գոհար Բոյաջյանին իրազեկելու օրվան հաջորդող օրվանից:</w:t>
      </w:r>
    </w:p>
    <w:p w14:paraId="4C79ABA0" w14:textId="77777777" w:rsidR="00A35905" w:rsidRDefault="00A35905" w:rsidP="00A3590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A3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6C"/>
    <w:rsid w:val="00060AB0"/>
    <w:rsid w:val="00A35905"/>
    <w:rsid w:val="00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0B70"/>
  <w15:chartTrackingRefBased/>
  <w15:docId w15:val="{2CFBC55A-F49A-4735-8793-502747D7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90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2025-06-30T12:37:00Z</dcterms:created>
  <dcterms:modified xsi:type="dcterms:W3CDTF">2025-06-30T12:38:00Z</dcterms:modified>
</cp:coreProperties>
</file>